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F4" w:rsidRPr="00EF67F4" w:rsidRDefault="00EF67F4" w:rsidP="00EF6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67F4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EF67F4" w:rsidRPr="00EF67F4" w:rsidRDefault="00EF67F4" w:rsidP="00EF6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67F4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EF67F4" w:rsidRPr="00EF67F4" w:rsidRDefault="00EF67F4" w:rsidP="00EF6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F67F4" w:rsidRPr="00EF67F4" w:rsidRDefault="00EF67F4" w:rsidP="00EF6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67F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F67F4" w:rsidRPr="00EF67F4" w:rsidRDefault="00EF67F4" w:rsidP="00EF6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67F4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EF67F4" w:rsidRPr="00EF67F4" w:rsidRDefault="00EF67F4" w:rsidP="00EF6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F67F4" w:rsidRPr="00EF67F4" w:rsidRDefault="00EF67F4" w:rsidP="00EF67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EF67F4" w:rsidRPr="00EF67F4" w:rsidRDefault="00EF67F4" w:rsidP="00EF67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7F4" w:rsidRPr="00EF67F4" w:rsidRDefault="00EF67F4" w:rsidP="00EF67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15.12</w:t>
      </w:r>
      <w:r w:rsidRPr="00EF67F4">
        <w:rPr>
          <w:rFonts w:ascii="Times New Roman" w:hAnsi="Times New Roman" w:cs="Times New Roman"/>
          <w:b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EF67F4">
          <w:rPr>
            <w:rFonts w:ascii="Times New Roman" w:hAnsi="Times New Roman" w:cs="Times New Roman"/>
            <w:b/>
            <w:sz w:val="32"/>
            <w:szCs w:val="32"/>
          </w:rPr>
          <w:t>2015 г</w:t>
        </w:r>
      </w:smartTag>
      <w:r w:rsidRPr="00EF67F4">
        <w:rPr>
          <w:rFonts w:ascii="Times New Roman" w:hAnsi="Times New Roman" w:cs="Times New Roman"/>
          <w:b/>
          <w:sz w:val="32"/>
          <w:szCs w:val="32"/>
        </w:rPr>
        <w:t xml:space="preserve">.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EF67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46-р</w:t>
      </w:r>
      <w:r w:rsidRPr="00EF67F4">
        <w:rPr>
          <w:rFonts w:ascii="Times New Roman" w:hAnsi="Times New Roman" w:cs="Times New Roman"/>
          <w:b/>
          <w:sz w:val="32"/>
          <w:szCs w:val="32"/>
        </w:rPr>
        <w:t>г</w:t>
      </w:r>
    </w:p>
    <w:p w:rsidR="00EF67F4" w:rsidRPr="00EF67F4" w:rsidRDefault="00EF67F4" w:rsidP="00EF67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7F4" w:rsidRDefault="00EF67F4" w:rsidP="00EF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7F4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EF67F4" w:rsidRDefault="00EF67F4" w:rsidP="00EF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7F4" w:rsidRPr="00EF67F4" w:rsidRDefault="00EF67F4" w:rsidP="00EF67F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F67F4">
        <w:rPr>
          <w:rFonts w:ascii="Times New Roman" w:hAnsi="Times New Roman" w:cs="Times New Roman"/>
          <w:b/>
          <w:i/>
          <w:sz w:val="28"/>
          <w:szCs w:val="28"/>
        </w:rPr>
        <w:t>Об уточнении адреса</w:t>
      </w:r>
    </w:p>
    <w:p w:rsidR="00EF67F4" w:rsidRDefault="00EF67F4" w:rsidP="00EF67F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F67F4">
        <w:rPr>
          <w:rFonts w:ascii="Times New Roman" w:hAnsi="Times New Roman" w:cs="Times New Roman"/>
          <w:b/>
          <w:i/>
          <w:sz w:val="28"/>
          <w:szCs w:val="28"/>
        </w:rPr>
        <w:t>на жилой дом</w:t>
      </w:r>
    </w:p>
    <w:p w:rsidR="00EF67F4" w:rsidRDefault="00EF67F4" w:rsidP="00EF67F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EF67F4" w:rsidRDefault="00EF67F4" w:rsidP="00A614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15 Федерального закона  № 131-ФЗ  от 06.10.2003 г. «Об общих принципах организации местного самоуправления в Российской Федерации, Уставом Азейского муниципального образования</w:t>
      </w:r>
    </w:p>
    <w:p w:rsidR="000A1038" w:rsidRDefault="000A1038" w:rsidP="00EF67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A1038" w:rsidRDefault="000A1038" w:rsidP="000A1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на жилой дом: Иркутская область, Тулунский район, </w:t>
      </w:r>
    </w:p>
    <w:p w:rsidR="000A1038" w:rsidRDefault="000A1038" w:rsidP="000A103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Нюра,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№ 14.</w:t>
      </w:r>
    </w:p>
    <w:p w:rsidR="000A1038" w:rsidRDefault="000A1038" w:rsidP="000A103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1591"/>
        <w:gridCol w:w="2872"/>
        <w:gridCol w:w="1522"/>
        <w:gridCol w:w="2942"/>
      </w:tblGrid>
      <w:tr w:rsidR="000A1038" w:rsidTr="000A1038">
        <w:tc>
          <w:tcPr>
            <w:tcW w:w="1591" w:type="dxa"/>
          </w:tcPr>
          <w:p w:rsidR="000A1038" w:rsidRDefault="000A1038" w:rsidP="000A10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872" w:type="dxa"/>
          </w:tcPr>
          <w:p w:rsidR="00A6143A" w:rsidRDefault="000A1038" w:rsidP="000A10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</w:t>
            </w:r>
          </w:p>
          <w:p w:rsidR="000A1038" w:rsidRDefault="000A1038" w:rsidP="000A10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Нюра, </w:t>
            </w:r>
          </w:p>
          <w:p w:rsidR="000A1038" w:rsidRDefault="000A1038" w:rsidP="000A10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14</w:t>
            </w:r>
          </w:p>
        </w:tc>
        <w:tc>
          <w:tcPr>
            <w:tcW w:w="1522" w:type="dxa"/>
          </w:tcPr>
          <w:p w:rsidR="000A1038" w:rsidRDefault="000A1038" w:rsidP="000A1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</w:p>
        </w:tc>
        <w:tc>
          <w:tcPr>
            <w:tcW w:w="2942" w:type="dxa"/>
          </w:tcPr>
          <w:p w:rsidR="00A6143A" w:rsidRDefault="000A1038" w:rsidP="000A10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</w:t>
            </w:r>
          </w:p>
          <w:p w:rsidR="000A1038" w:rsidRDefault="000A1038" w:rsidP="000A10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Нюра, </w:t>
            </w:r>
          </w:p>
          <w:p w:rsidR="000A1038" w:rsidRDefault="000A1038" w:rsidP="000A10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14</w:t>
            </w:r>
          </w:p>
        </w:tc>
      </w:tr>
    </w:tbl>
    <w:p w:rsidR="000A1038" w:rsidRPr="000A1038" w:rsidRDefault="000A1038" w:rsidP="000A103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00000" w:rsidRDefault="000A1038" w:rsidP="000A1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38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Тулунского муниципального района уточнить адрес на жилой дом.</w:t>
      </w:r>
    </w:p>
    <w:p w:rsidR="00A6143A" w:rsidRDefault="00A6143A" w:rsidP="00A6143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A1038" w:rsidRDefault="00A6143A" w:rsidP="000A1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A6143A" w:rsidRPr="00A6143A" w:rsidRDefault="00A6143A" w:rsidP="00A61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3A" w:rsidRDefault="00A6143A" w:rsidP="000A1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6143A" w:rsidRPr="00A6143A" w:rsidRDefault="00A6143A" w:rsidP="00A61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3A" w:rsidRDefault="00A6143A" w:rsidP="00A6143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6143A" w:rsidRDefault="00A6143A" w:rsidP="00A6143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6143A" w:rsidRDefault="00A6143A" w:rsidP="00A6143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Азейского</w:t>
      </w:r>
    </w:p>
    <w:p w:rsidR="00A6143A" w:rsidRPr="000A1038" w:rsidRDefault="00A6143A" w:rsidP="00A6143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Т.А.Филиппович</w:t>
      </w:r>
    </w:p>
    <w:sectPr w:rsidR="00A6143A" w:rsidRPr="000A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738E"/>
    <w:multiLevelType w:val="hybridMultilevel"/>
    <w:tmpl w:val="11789EBE"/>
    <w:lvl w:ilvl="0" w:tplc="2D28B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7F4"/>
    <w:rsid w:val="000A1038"/>
    <w:rsid w:val="00A6143A"/>
    <w:rsid w:val="00E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38"/>
    <w:pPr>
      <w:ind w:left="720"/>
      <w:contextualSpacing/>
    </w:pPr>
  </w:style>
  <w:style w:type="table" w:styleId="a4">
    <w:name w:val="Table Grid"/>
    <w:basedOn w:val="a1"/>
    <w:uiPriority w:val="59"/>
    <w:rsid w:val="000A1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2015-12-17T00:51:00Z</cp:lastPrinted>
  <dcterms:created xsi:type="dcterms:W3CDTF">2015-12-17T00:21:00Z</dcterms:created>
  <dcterms:modified xsi:type="dcterms:W3CDTF">2015-12-17T00:54:00Z</dcterms:modified>
</cp:coreProperties>
</file>